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7F3" w:rsidRDefault="004757F3" w:rsidP="004757F3">
      <w:pPr>
        <w:jc w:val="center"/>
        <w:rPr>
          <w:u w:val="single"/>
        </w:rPr>
      </w:pPr>
      <w:r w:rsidRPr="004757F3">
        <w:rPr>
          <w:noProof/>
          <w:u w:val="single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958</wp:posOffset>
                </wp:positionH>
                <wp:positionV relativeFrom="paragraph">
                  <wp:posOffset>-449419</wp:posOffset>
                </wp:positionV>
                <wp:extent cx="5718412" cy="996287"/>
                <wp:effectExtent l="0" t="0" r="15875" b="13970"/>
                <wp:wrapNone/>
                <wp:docPr id="307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412" cy="9962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7F3" w:rsidRPr="007D45EF" w:rsidRDefault="007D45EF" w:rsidP="004757F3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7D45EF">
                              <w:rPr>
                                <w:b/>
                                <w:sz w:val="44"/>
                                <w:szCs w:val="44"/>
                              </w:rPr>
                              <w:t>Podnikateľský zámer na rok 2017</w:t>
                            </w:r>
                          </w:p>
                          <w:p w:rsidR="004757F3" w:rsidRPr="007D45EF" w:rsidRDefault="004757F3" w:rsidP="004757F3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7D45EF">
                              <w:rPr>
                                <w:b/>
                                <w:sz w:val="44"/>
                                <w:szCs w:val="44"/>
                              </w:rPr>
                              <w:t>Mestské lesy Banská Bystrica s.r.o.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left:0;text-align:left;margin-left:.1pt;margin-top:-35.4pt;width:450.25pt;height:7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">
                <v:textbox>
                  <w:txbxContent>
                    <w:p w:rsidR="004757F3" w:rsidRPr="007D45EF" w:rsidRDefault="007D45EF" w:rsidP="004757F3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7D45EF">
                        <w:rPr>
                          <w:b/>
                          <w:sz w:val="44"/>
                          <w:szCs w:val="44"/>
                        </w:rPr>
                        <w:t>Podnikateľský zámer na rok 2017</w:t>
                      </w:r>
                    </w:p>
                    <w:p w:rsidR="004757F3" w:rsidRPr="007D45EF" w:rsidRDefault="004757F3" w:rsidP="004757F3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7D45EF">
                        <w:rPr>
                          <w:b/>
                          <w:sz w:val="44"/>
                          <w:szCs w:val="44"/>
                        </w:rPr>
                        <w:t>Mestské lesy Banská Bystrica s.r.o.</w:t>
                      </w:r>
                    </w:p>
                  </w:txbxContent>
                </v:textbox>
              </v:shape>
            </w:pict>
          </mc:Fallback>
        </mc:AlternateContent>
      </w:r>
    </w:p>
    <w:p w:rsidR="004757F3" w:rsidRDefault="004757F3" w:rsidP="004757F3">
      <w:pPr>
        <w:jc w:val="center"/>
        <w:rPr>
          <w:u w:val="single"/>
        </w:rPr>
      </w:pPr>
    </w:p>
    <w:p w:rsidR="004757F3" w:rsidRDefault="004757F3" w:rsidP="004757F3">
      <w:pPr>
        <w:jc w:val="center"/>
        <w:rPr>
          <w:u w:val="single"/>
        </w:rPr>
      </w:pPr>
    </w:p>
    <w:p w:rsidR="004757F3" w:rsidRDefault="007D45EF" w:rsidP="004757F3">
      <w:pPr>
        <w:jc w:val="center"/>
        <w:rPr>
          <w:u w:val="single"/>
        </w:rPr>
      </w:pPr>
      <w:r>
        <w:rPr>
          <w:noProof/>
          <w:u w:val="single"/>
          <w:lang w:eastAsia="sk-SK"/>
        </w:rPr>
        <w:drawing>
          <wp:inline distT="0" distB="0" distL="0" distR="0" wp14:anchorId="3266069F" wp14:editId="0F18C2A7">
            <wp:extent cx="4745699" cy="7094482"/>
            <wp:effectExtent l="0" t="0" r="0" b="0"/>
            <wp:docPr id="1" name="Obrázok 1" descr="C:\edo\foto\2016\1aKalendár 2017\jedľová šiš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do\foto\2016\1aKalendár 2017\jedľová šiš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109" cy="710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B4C" w:rsidRDefault="00F42E05" w:rsidP="00507B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07B4C" w:rsidRDefault="00507B4C" w:rsidP="00507B4C">
      <w:pPr>
        <w:spacing w:after="0" w:line="240" w:lineRule="auto"/>
        <w:rPr>
          <w:b/>
          <w:sz w:val="28"/>
          <w:szCs w:val="28"/>
        </w:rPr>
      </w:pPr>
    </w:p>
    <w:p w:rsidR="004757F3" w:rsidRDefault="004757F3" w:rsidP="00507B4C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 w:rsidRPr="004757F3">
        <w:rPr>
          <w:b/>
          <w:sz w:val="28"/>
          <w:szCs w:val="28"/>
        </w:rPr>
        <w:t xml:space="preserve">V Dolnom Harmanci  dňa </w:t>
      </w:r>
      <w:r w:rsidR="007D45EF">
        <w:rPr>
          <w:b/>
          <w:sz w:val="28"/>
          <w:szCs w:val="28"/>
        </w:rPr>
        <w:t>23</w:t>
      </w:r>
      <w:r w:rsidRPr="004757F3">
        <w:rPr>
          <w:b/>
          <w:sz w:val="28"/>
          <w:szCs w:val="28"/>
        </w:rPr>
        <w:t>.</w:t>
      </w:r>
      <w:r w:rsidR="007D45EF">
        <w:rPr>
          <w:b/>
          <w:sz w:val="28"/>
          <w:szCs w:val="28"/>
        </w:rPr>
        <w:t>2</w:t>
      </w:r>
      <w:r w:rsidR="00F42E05">
        <w:rPr>
          <w:b/>
          <w:sz w:val="28"/>
          <w:szCs w:val="28"/>
        </w:rPr>
        <w:t>.201</w:t>
      </w:r>
      <w:r w:rsidR="007D45EF">
        <w:rPr>
          <w:b/>
          <w:sz w:val="28"/>
          <w:szCs w:val="28"/>
        </w:rPr>
        <w:t>7</w:t>
      </w:r>
      <w:r w:rsidRPr="004757F3">
        <w:rPr>
          <w:b/>
          <w:sz w:val="28"/>
          <w:szCs w:val="28"/>
        </w:rPr>
        <w:t xml:space="preserve">          </w:t>
      </w:r>
      <w:r w:rsidR="00F42E05">
        <w:rPr>
          <w:b/>
          <w:sz w:val="28"/>
          <w:szCs w:val="28"/>
        </w:rPr>
        <w:t xml:space="preserve">         </w:t>
      </w:r>
      <w:r w:rsidRPr="004757F3">
        <w:rPr>
          <w:b/>
          <w:sz w:val="28"/>
          <w:szCs w:val="28"/>
        </w:rPr>
        <w:t>Predkladá: Ing.</w:t>
      </w:r>
      <w:r w:rsidR="00507B4C">
        <w:rPr>
          <w:b/>
          <w:sz w:val="28"/>
          <w:szCs w:val="28"/>
        </w:rPr>
        <w:t xml:space="preserve"> </w:t>
      </w:r>
      <w:r w:rsidRPr="004757F3">
        <w:rPr>
          <w:b/>
          <w:sz w:val="28"/>
          <w:szCs w:val="28"/>
        </w:rPr>
        <w:t xml:space="preserve">Blažej Možucha </w:t>
      </w:r>
    </w:p>
    <w:p w:rsidR="004757F3" w:rsidRPr="004757F3" w:rsidRDefault="004757F3" w:rsidP="00507B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r w:rsidR="00F42E05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>konateľ   s.r.o.</w:t>
      </w:r>
    </w:p>
    <w:sectPr w:rsidR="004757F3" w:rsidRPr="004757F3" w:rsidSect="00507B4C">
      <w:pgSz w:w="11906" w:h="16838"/>
      <w:pgMar w:top="1418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7F3"/>
    <w:rsid w:val="002A4C8B"/>
    <w:rsid w:val="004757F3"/>
    <w:rsid w:val="00507B4C"/>
    <w:rsid w:val="007D45EF"/>
    <w:rsid w:val="00C36820"/>
    <w:rsid w:val="00F4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089D9-E95C-488D-BFEB-C588CB12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75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5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 Apfel</dc:creator>
  <cp:lastModifiedBy>User</cp:lastModifiedBy>
  <cp:revision>4</cp:revision>
  <dcterms:created xsi:type="dcterms:W3CDTF">2017-02-23T07:09:00Z</dcterms:created>
  <dcterms:modified xsi:type="dcterms:W3CDTF">2017-03-16T07:11:00Z</dcterms:modified>
</cp:coreProperties>
</file>